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8" w:rsidRPr="00212AD9" w:rsidRDefault="00A67758" w:rsidP="00A67758">
      <w:pPr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様式第１号（第６条関係）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A67758">
      <w:pPr>
        <w:jc w:val="right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年 　　月 　　日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1718CF" w:rsidP="00A67758">
      <w:pPr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七宗</w:t>
      </w:r>
      <w:r w:rsidR="00A67758" w:rsidRPr="00212AD9">
        <w:rPr>
          <w:rFonts w:hint="eastAsia"/>
          <w:color w:val="000000"/>
          <w:sz w:val="24"/>
          <w:szCs w:val="24"/>
        </w:rPr>
        <w:t>町長　　　　　　様</w:t>
      </w:r>
    </w:p>
    <w:p w:rsidR="006F2574" w:rsidRPr="00212AD9" w:rsidRDefault="006F2574" w:rsidP="006F2574">
      <w:pPr>
        <w:rPr>
          <w:sz w:val="24"/>
          <w:szCs w:val="24"/>
        </w:rPr>
      </w:pPr>
    </w:p>
    <w:p w:rsidR="006F2574" w:rsidRPr="00212AD9" w:rsidRDefault="006F2574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住 　 所</w:t>
      </w:r>
    </w:p>
    <w:p w:rsidR="006F2574" w:rsidRPr="00212AD9" w:rsidRDefault="006F2574" w:rsidP="00212AD9">
      <w:pPr>
        <w:ind w:firstLineChars="1900" w:firstLine="4560"/>
        <w:rPr>
          <w:sz w:val="24"/>
          <w:szCs w:val="24"/>
        </w:rPr>
      </w:pPr>
    </w:p>
    <w:p w:rsidR="006F2574" w:rsidRPr="00212AD9" w:rsidRDefault="006F2574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事業所名</w:t>
      </w:r>
    </w:p>
    <w:p w:rsidR="006F2574" w:rsidRPr="00212AD9" w:rsidRDefault="006F2574" w:rsidP="00212AD9">
      <w:pPr>
        <w:ind w:firstLineChars="1900" w:firstLine="4560"/>
        <w:rPr>
          <w:sz w:val="24"/>
          <w:szCs w:val="24"/>
        </w:rPr>
      </w:pPr>
    </w:p>
    <w:p w:rsidR="006F2574" w:rsidRPr="00212AD9" w:rsidRDefault="006F2574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代表者名　　　　　　　　　　　</w:t>
      </w:r>
      <w:r w:rsidR="00BE460E">
        <w:rPr>
          <w:rFonts w:hint="eastAsia"/>
          <w:sz w:val="24"/>
          <w:szCs w:val="24"/>
        </w:rPr>
        <w:t xml:space="preserve">　印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1718CF" w:rsidP="00A67758">
      <w:pPr>
        <w:jc w:val="center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七宗</w:t>
      </w:r>
      <w:r w:rsidR="00A67758" w:rsidRPr="00212AD9">
        <w:rPr>
          <w:rFonts w:hint="eastAsia"/>
          <w:color w:val="000000"/>
          <w:sz w:val="24"/>
          <w:szCs w:val="24"/>
        </w:rPr>
        <w:t>町創業支援事業補助金</w:t>
      </w:r>
      <w:r w:rsidR="003536BD" w:rsidRPr="00212AD9">
        <w:rPr>
          <w:rFonts w:hint="eastAsia"/>
          <w:color w:val="000000"/>
          <w:sz w:val="24"/>
          <w:szCs w:val="24"/>
        </w:rPr>
        <w:t>認定</w:t>
      </w:r>
      <w:r w:rsidR="00A67758" w:rsidRPr="00212AD9">
        <w:rPr>
          <w:rFonts w:hint="eastAsia"/>
          <w:color w:val="000000"/>
          <w:sz w:val="24"/>
          <w:szCs w:val="24"/>
        </w:rPr>
        <w:t>申請書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1718CF" w:rsidP="00212AD9">
      <w:pPr>
        <w:ind w:firstLineChars="100" w:firstLine="24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七宗</w:t>
      </w:r>
      <w:r w:rsidR="00A67758" w:rsidRPr="00212AD9">
        <w:rPr>
          <w:rFonts w:hint="eastAsia"/>
          <w:color w:val="000000"/>
          <w:sz w:val="24"/>
          <w:szCs w:val="24"/>
        </w:rPr>
        <w:t>町創業支援事業補助金交付要綱第６条の規定に基づき、補助金の</w:t>
      </w:r>
      <w:r w:rsidR="003536BD" w:rsidRPr="00212AD9">
        <w:rPr>
          <w:rFonts w:hint="eastAsia"/>
          <w:color w:val="000000"/>
          <w:sz w:val="24"/>
          <w:szCs w:val="24"/>
        </w:rPr>
        <w:t>認定</w:t>
      </w:r>
      <w:r w:rsidR="00A67758" w:rsidRPr="00212AD9">
        <w:rPr>
          <w:rFonts w:hint="eastAsia"/>
          <w:color w:val="000000"/>
          <w:sz w:val="24"/>
          <w:szCs w:val="24"/>
        </w:rPr>
        <w:t>を受けたいので下記のとおり申請します。</w:t>
      </w:r>
    </w:p>
    <w:p w:rsidR="00A67758" w:rsidRPr="00212AD9" w:rsidRDefault="003536BD" w:rsidP="00212AD9">
      <w:pPr>
        <w:ind w:firstLineChars="100" w:firstLine="24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なお</w:t>
      </w:r>
      <w:r w:rsidR="00A67758" w:rsidRPr="00212AD9">
        <w:rPr>
          <w:rFonts w:hint="eastAsia"/>
          <w:color w:val="000000"/>
          <w:sz w:val="24"/>
          <w:szCs w:val="24"/>
        </w:rPr>
        <w:t>、補助金交付の条件である私の住民登録の状況及び町税及び</w:t>
      </w:r>
      <w:r w:rsidR="0025577E" w:rsidRPr="00212AD9">
        <w:rPr>
          <w:rFonts w:hint="eastAsia"/>
          <w:color w:val="000000"/>
          <w:sz w:val="24"/>
          <w:szCs w:val="24"/>
        </w:rPr>
        <w:t>これに準ずる納付金</w:t>
      </w:r>
      <w:r w:rsidR="00A67758" w:rsidRPr="00212AD9">
        <w:rPr>
          <w:rFonts w:hint="eastAsia"/>
          <w:color w:val="000000"/>
          <w:sz w:val="24"/>
          <w:szCs w:val="24"/>
        </w:rPr>
        <w:t>の納入状況について、</w:t>
      </w:r>
      <w:r w:rsidR="0025577E" w:rsidRPr="00212AD9">
        <w:rPr>
          <w:rFonts w:hint="eastAsia"/>
          <w:color w:val="000000"/>
          <w:sz w:val="24"/>
          <w:szCs w:val="24"/>
        </w:rPr>
        <w:t>貴職</w:t>
      </w:r>
      <w:r w:rsidR="00A67758" w:rsidRPr="00212AD9">
        <w:rPr>
          <w:rFonts w:hint="eastAsia"/>
          <w:color w:val="000000"/>
          <w:sz w:val="24"/>
          <w:szCs w:val="24"/>
        </w:rPr>
        <w:t>が</w:t>
      </w:r>
      <w:r w:rsidR="0025577E" w:rsidRPr="00212AD9">
        <w:rPr>
          <w:rFonts w:hint="eastAsia"/>
          <w:color w:val="000000"/>
          <w:sz w:val="24"/>
          <w:szCs w:val="24"/>
        </w:rPr>
        <w:t>職権で</w:t>
      </w:r>
      <w:r w:rsidR="00A67758" w:rsidRPr="00212AD9">
        <w:rPr>
          <w:rFonts w:hint="eastAsia"/>
          <w:color w:val="000000"/>
          <w:sz w:val="24"/>
          <w:szCs w:val="24"/>
        </w:rPr>
        <w:t>調査することに同意します。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A67758">
      <w:pPr>
        <w:jc w:val="center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記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212AD9">
      <w:pPr>
        <w:ind w:firstLineChars="100" w:firstLine="24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１　補助対象事業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212AD9">
      <w:pPr>
        <w:ind w:firstLineChars="100" w:firstLine="24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 xml:space="preserve">２　</w:t>
      </w:r>
      <w:r w:rsidR="003536BD" w:rsidRPr="00212AD9">
        <w:rPr>
          <w:rFonts w:hint="eastAsia"/>
          <w:color w:val="000000"/>
          <w:sz w:val="24"/>
          <w:szCs w:val="24"/>
        </w:rPr>
        <w:t>補助金認定</w:t>
      </w:r>
      <w:r w:rsidRPr="00212AD9">
        <w:rPr>
          <w:rFonts w:hint="eastAsia"/>
          <w:color w:val="000000"/>
          <w:sz w:val="24"/>
          <w:szCs w:val="24"/>
        </w:rPr>
        <w:t>申請額　　　　　　　　　　　　　　　　　　　　円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212AD9">
      <w:pPr>
        <w:ind w:firstLineChars="100" w:firstLine="24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３　事業の実施</w:t>
      </w:r>
      <w:r w:rsidR="003536BD" w:rsidRPr="00212AD9">
        <w:rPr>
          <w:rFonts w:hint="eastAsia"/>
          <w:color w:val="000000"/>
          <w:sz w:val="24"/>
          <w:szCs w:val="24"/>
        </w:rPr>
        <w:t>期間　　事業開始日</w:t>
      </w:r>
      <w:r w:rsidRPr="00212AD9">
        <w:rPr>
          <w:rFonts w:hint="eastAsia"/>
          <w:color w:val="000000"/>
          <w:sz w:val="24"/>
          <w:szCs w:val="24"/>
        </w:rPr>
        <w:t xml:space="preserve">　　</w:t>
      </w:r>
      <w:r w:rsidR="003536BD" w:rsidRPr="00212AD9">
        <w:rPr>
          <w:rFonts w:hint="eastAsia"/>
          <w:color w:val="000000"/>
          <w:sz w:val="24"/>
          <w:szCs w:val="24"/>
        </w:rPr>
        <w:t xml:space="preserve">　　　</w:t>
      </w:r>
      <w:r w:rsidRPr="00212AD9">
        <w:rPr>
          <w:rFonts w:hint="eastAsia"/>
          <w:color w:val="000000"/>
          <w:sz w:val="24"/>
          <w:szCs w:val="24"/>
        </w:rPr>
        <w:t>年</w:t>
      </w:r>
      <w:r w:rsidR="003536BD" w:rsidRPr="00212AD9">
        <w:rPr>
          <w:rFonts w:hint="eastAsia"/>
          <w:color w:val="000000"/>
          <w:sz w:val="24"/>
          <w:szCs w:val="24"/>
        </w:rPr>
        <w:t xml:space="preserve">　　</w:t>
      </w:r>
      <w:r w:rsidRPr="00212AD9">
        <w:rPr>
          <w:rFonts w:hint="eastAsia"/>
          <w:color w:val="000000"/>
          <w:sz w:val="24"/>
          <w:szCs w:val="24"/>
        </w:rPr>
        <w:t>月</w:t>
      </w:r>
      <w:r w:rsidR="003536BD" w:rsidRPr="00212AD9">
        <w:rPr>
          <w:rFonts w:hint="eastAsia"/>
          <w:color w:val="000000"/>
          <w:sz w:val="24"/>
          <w:szCs w:val="24"/>
        </w:rPr>
        <w:t xml:space="preserve">　　</w:t>
      </w:r>
      <w:r w:rsidRPr="00212AD9">
        <w:rPr>
          <w:rFonts w:hint="eastAsia"/>
          <w:color w:val="000000"/>
          <w:sz w:val="24"/>
          <w:szCs w:val="24"/>
        </w:rPr>
        <w:t>日</w:t>
      </w:r>
      <w:r w:rsidR="003536BD" w:rsidRPr="00212AD9">
        <w:rPr>
          <w:rFonts w:hint="eastAsia"/>
          <w:color w:val="000000"/>
          <w:sz w:val="24"/>
          <w:szCs w:val="24"/>
        </w:rPr>
        <w:t>から</w:t>
      </w:r>
    </w:p>
    <w:p w:rsidR="003536BD" w:rsidRPr="00212AD9" w:rsidRDefault="003536BD" w:rsidP="00212AD9">
      <w:pPr>
        <w:ind w:firstLineChars="1200" w:firstLine="288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事業完了日　　　　　年　　月　　日まで</w:t>
      </w:r>
    </w:p>
    <w:p w:rsidR="003536BD" w:rsidRPr="00212AD9" w:rsidRDefault="003536BD" w:rsidP="00212AD9">
      <w:pPr>
        <w:ind w:firstLineChars="1200" w:firstLine="288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創業予定日　　　　　年　　月　　日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A67758" w:rsidRPr="00212AD9" w:rsidRDefault="00A67758" w:rsidP="00212AD9">
      <w:pPr>
        <w:ind w:firstLineChars="100" w:firstLine="24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 xml:space="preserve">４ </w:t>
      </w:r>
      <w:r w:rsidR="003536BD" w:rsidRPr="00212AD9">
        <w:rPr>
          <w:rFonts w:hint="eastAsia"/>
          <w:color w:val="000000"/>
          <w:sz w:val="24"/>
          <w:szCs w:val="24"/>
        </w:rPr>
        <w:t>添付書類</w:t>
      </w:r>
    </w:p>
    <w:p w:rsidR="00A67758" w:rsidRPr="00212AD9" w:rsidRDefault="00A67758" w:rsidP="00212AD9">
      <w:pPr>
        <w:ind w:firstLineChars="200" w:firstLine="48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（１）申請者の概要</w:t>
      </w:r>
      <w:r w:rsidR="003536BD" w:rsidRPr="00212AD9">
        <w:rPr>
          <w:rFonts w:hint="eastAsia"/>
          <w:color w:val="000000"/>
          <w:sz w:val="24"/>
          <w:szCs w:val="24"/>
        </w:rPr>
        <w:t>（</w:t>
      </w:r>
      <w:r w:rsidRPr="00212AD9">
        <w:rPr>
          <w:rFonts w:hint="eastAsia"/>
          <w:color w:val="000000"/>
          <w:sz w:val="24"/>
          <w:szCs w:val="24"/>
        </w:rPr>
        <w:t>様式第２号</w:t>
      </w:r>
      <w:r w:rsidR="003536BD" w:rsidRPr="00212AD9">
        <w:rPr>
          <w:rFonts w:hint="eastAsia"/>
          <w:color w:val="000000"/>
          <w:sz w:val="24"/>
          <w:szCs w:val="24"/>
        </w:rPr>
        <w:t>）</w:t>
      </w:r>
    </w:p>
    <w:p w:rsidR="00A67758" w:rsidRPr="00212AD9" w:rsidRDefault="00A67758" w:rsidP="00212AD9">
      <w:pPr>
        <w:ind w:firstLineChars="200" w:firstLine="480"/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>（２）補助金申請額積算根拠</w:t>
      </w:r>
      <w:r w:rsidR="003536BD" w:rsidRPr="00212AD9">
        <w:rPr>
          <w:rFonts w:hint="eastAsia"/>
          <w:color w:val="000000"/>
          <w:sz w:val="24"/>
          <w:szCs w:val="24"/>
        </w:rPr>
        <w:t>（</w:t>
      </w:r>
      <w:r w:rsidRPr="00212AD9">
        <w:rPr>
          <w:rFonts w:hint="eastAsia"/>
          <w:color w:val="000000"/>
          <w:sz w:val="24"/>
          <w:szCs w:val="24"/>
        </w:rPr>
        <w:t>様式第３号</w:t>
      </w:r>
      <w:r w:rsidR="003536BD" w:rsidRPr="00212AD9">
        <w:rPr>
          <w:rFonts w:hint="eastAsia"/>
          <w:color w:val="000000"/>
          <w:sz w:val="24"/>
          <w:szCs w:val="24"/>
        </w:rPr>
        <w:t>）</w:t>
      </w:r>
    </w:p>
    <w:p w:rsidR="00A67758" w:rsidRPr="00212AD9" w:rsidRDefault="003536BD" w:rsidP="00A67758">
      <w:pPr>
        <w:rPr>
          <w:color w:val="000000"/>
          <w:sz w:val="24"/>
          <w:szCs w:val="24"/>
        </w:rPr>
      </w:pPr>
      <w:r w:rsidRPr="00212AD9">
        <w:rPr>
          <w:rFonts w:hint="eastAsia"/>
          <w:color w:val="000000"/>
          <w:sz w:val="24"/>
          <w:szCs w:val="24"/>
        </w:rPr>
        <w:t xml:space="preserve">　　（３）その他町長が必要と認めるもの</w:t>
      </w:r>
    </w:p>
    <w:p w:rsidR="00A67758" w:rsidRPr="00212AD9" w:rsidRDefault="00A67758" w:rsidP="00A67758">
      <w:pPr>
        <w:rPr>
          <w:color w:val="000000"/>
          <w:sz w:val="24"/>
          <w:szCs w:val="24"/>
        </w:rPr>
      </w:pPr>
    </w:p>
    <w:p w:rsidR="003536BD" w:rsidRPr="00212AD9" w:rsidRDefault="003536BD" w:rsidP="00A67758">
      <w:pPr>
        <w:rPr>
          <w:color w:val="000000"/>
          <w:sz w:val="24"/>
          <w:szCs w:val="24"/>
        </w:rPr>
      </w:pPr>
    </w:p>
    <w:p w:rsidR="003536BD" w:rsidRPr="00212AD9" w:rsidRDefault="003536BD" w:rsidP="00A67758">
      <w:pPr>
        <w:rPr>
          <w:color w:val="000000"/>
          <w:sz w:val="24"/>
          <w:szCs w:val="24"/>
        </w:rPr>
      </w:pPr>
    </w:p>
    <w:p w:rsidR="00A67758" w:rsidRDefault="00A67758" w:rsidP="00A67758">
      <w:pPr>
        <w:rPr>
          <w:color w:val="000000"/>
          <w:sz w:val="24"/>
          <w:szCs w:val="24"/>
        </w:rPr>
      </w:pPr>
    </w:p>
    <w:p w:rsidR="00C03AEC" w:rsidRPr="00212AD9" w:rsidRDefault="00C03AEC" w:rsidP="00A67758">
      <w:pPr>
        <w:rPr>
          <w:color w:val="000000"/>
          <w:sz w:val="24"/>
          <w:szCs w:val="24"/>
        </w:rPr>
      </w:pPr>
    </w:p>
    <w:p w:rsidR="006D2CA3" w:rsidRPr="00212AD9" w:rsidRDefault="006D2CA3" w:rsidP="00A67758">
      <w:pPr>
        <w:rPr>
          <w:color w:val="000000"/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lastRenderedPageBreak/>
        <w:t>様式第２号（第６条</w:t>
      </w:r>
      <w:r w:rsidR="003536BD" w:rsidRPr="00212AD9">
        <w:rPr>
          <w:rFonts w:hint="eastAsia"/>
          <w:sz w:val="24"/>
          <w:szCs w:val="24"/>
        </w:rPr>
        <w:t>、第８条</w:t>
      </w:r>
      <w:r w:rsidRPr="00212AD9">
        <w:rPr>
          <w:rFonts w:hint="eastAsia"/>
          <w:sz w:val="24"/>
          <w:szCs w:val="24"/>
        </w:rPr>
        <w:t>関係）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jc w:val="center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申請者の概要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99"/>
        <w:gridCol w:w="50"/>
        <w:gridCol w:w="2545"/>
        <w:gridCol w:w="17"/>
        <w:gridCol w:w="158"/>
        <w:gridCol w:w="914"/>
        <w:gridCol w:w="220"/>
        <w:gridCol w:w="142"/>
        <w:gridCol w:w="2386"/>
      </w:tblGrid>
      <w:tr w:rsidR="00A67758" w:rsidRPr="00212AD9" w:rsidTr="003536BD">
        <w:trPr>
          <w:trHeight w:val="651"/>
        </w:trPr>
        <w:tc>
          <w:tcPr>
            <w:tcW w:w="1809" w:type="dxa"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830"/>
        </w:trPr>
        <w:tc>
          <w:tcPr>
            <w:tcW w:w="1809" w:type="dxa"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事業所の</w:t>
            </w:r>
          </w:p>
          <w:p w:rsidR="00A67758" w:rsidRPr="00212AD9" w:rsidRDefault="00A67758" w:rsidP="003536BD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:rsidR="00A67758" w:rsidRPr="00212AD9" w:rsidRDefault="00A67758" w:rsidP="003536BD">
            <w:pPr>
              <w:jc w:val="left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〒</w:t>
            </w:r>
          </w:p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70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申請者</w:t>
            </w:r>
          </w:p>
          <w:p w:rsidR="00A67758" w:rsidRPr="00212AD9" w:rsidRDefault="00A67758" w:rsidP="003536BD">
            <w:pPr>
              <w:jc w:val="left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（法人の場合は代表者）</w:t>
            </w:r>
          </w:p>
        </w:tc>
        <w:tc>
          <w:tcPr>
            <w:tcW w:w="12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3536BD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758" w:rsidRPr="00212AD9" w:rsidRDefault="003536BD" w:rsidP="003536BD">
            <w:pPr>
              <w:jc w:val="right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67758" w:rsidRPr="00212AD9" w:rsidTr="003536BD">
        <w:tc>
          <w:tcPr>
            <w:tcW w:w="1809" w:type="dxa"/>
            <w:vMerge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〒</w:t>
            </w:r>
          </w:p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53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担当者</w:t>
            </w:r>
          </w:p>
          <w:p w:rsidR="003536BD" w:rsidRPr="00212AD9" w:rsidRDefault="003536BD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555"/>
        </w:trPr>
        <w:tc>
          <w:tcPr>
            <w:tcW w:w="1809" w:type="dxa"/>
            <w:vMerge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7D181B">
            <w:pPr>
              <w:ind w:firstLineChars="250" w:firstLine="600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（</w:t>
            </w:r>
            <w:r w:rsidRPr="00212AD9">
              <w:rPr>
                <w:sz w:val="24"/>
                <w:szCs w:val="24"/>
              </w:rPr>
              <w:t xml:space="preserve"> </w:t>
            </w:r>
            <w:r w:rsidRPr="00212AD9">
              <w:rPr>
                <w:rFonts w:hint="eastAsia"/>
                <w:sz w:val="24"/>
                <w:szCs w:val="24"/>
              </w:rPr>
              <w:t xml:space="preserve">  　</w:t>
            </w:r>
            <w:r w:rsidRPr="00212AD9">
              <w:rPr>
                <w:sz w:val="24"/>
                <w:szCs w:val="24"/>
              </w:rPr>
              <w:t>）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sz w:val="24"/>
                <w:szCs w:val="24"/>
              </w:rPr>
              <w:t>FAX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7D181B">
            <w:pPr>
              <w:ind w:firstLineChars="300" w:firstLine="720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 xml:space="preserve">（　 </w:t>
            </w:r>
            <w:r w:rsidRPr="00212AD9">
              <w:rPr>
                <w:sz w:val="24"/>
                <w:szCs w:val="24"/>
              </w:rPr>
              <w:t xml:space="preserve"> ）</w:t>
            </w:r>
          </w:p>
        </w:tc>
      </w:tr>
      <w:tr w:rsidR="00A67758" w:rsidRPr="00212AD9" w:rsidTr="003536BD">
        <w:trPr>
          <w:trHeight w:val="562"/>
        </w:trPr>
        <w:tc>
          <w:tcPr>
            <w:tcW w:w="1809" w:type="dxa"/>
            <w:vMerge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sz w:val="24"/>
                <w:szCs w:val="24"/>
              </w:rPr>
              <w:t>E-mail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844"/>
        </w:trPr>
        <w:tc>
          <w:tcPr>
            <w:tcW w:w="1809" w:type="dxa"/>
            <w:shd w:val="clear" w:color="auto" w:fill="auto"/>
            <w:vAlign w:val="center"/>
          </w:tcPr>
          <w:p w:rsidR="003536BD" w:rsidRPr="00212AD9" w:rsidRDefault="003536BD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法人</w:t>
            </w:r>
            <w:r w:rsidR="00A67758" w:rsidRPr="00212AD9">
              <w:rPr>
                <w:rFonts w:hint="eastAsia"/>
                <w:sz w:val="24"/>
                <w:szCs w:val="24"/>
              </w:rPr>
              <w:t>設立</w:t>
            </w:r>
          </w:p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登記年月日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212AD9">
            <w:pPr>
              <w:ind w:firstLineChars="250" w:firstLine="600"/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 xml:space="preserve">年   </w:t>
            </w:r>
            <w:r w:rsidRPr="00212AD9">
              <w:rPr>
                <w:sz w:val="24"/>
                <w:szCs w:val="24"/>
              </w:rPr>
              <w:t xml:space="preserve"> 月</w:t>
            </w:r>
            <w:r w:rsidRPr="00212AD9">
              <w:rPr>
                <w:rFonts w:hint="eastAsia"/>
                <w:sz w:val="24"/>
                <w:szCs w:val="24"/>
              </w:rPr>
              <w:t xml:space="preserve">   </w:t>
            </w:r>
            <w:r w:rsidRPr="00212AD9">
              <w:rPr>
                <w:sz w:val="24"/>
                <w:szCs w:val="24"/>
              </w:rPr>
              <w:t xml:space="preserve"> 日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決算期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712"/>
        </w:trPr>
        <w:tc>
          <w:tcPr>
            <w:tcW w:w="1809" w:type="dxa"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資</w:t>
            </w:r>
            <w:r w:rsidRPr="00212AD9">
              <w:rPr>
                <w:sz w:val="24"/>
                <w:szCs w:val="24"/>
              </w:rPr>
              <w:t xml:space="preserve"> 本 金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A67758" w:rsidRPr="00212AD9" w:rsidRDefault="00A67758" w:rsidP="00212AD9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309" w:type="dxa"/>
            <w:gridSpan w:val="4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A67758" w:rsidRPr="00212AD9" w:rsidRDefault="003536BD" w:rsidP="003536BD">
            <w:pPr>
              <w:jc w:val="left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A67758" w:rsidRPr="00212AD9" w:rsidTr="003536BD">
        <w:trPr>
          <w:trHeight w:val="1431"/>
        </w:trPr>
        <w:tc>
          <w:tcPr>
            <w:tcW w:w="1809" w:type="dxa"/>
            <w:shd w:val="clear" w:color="auto" w:fill="auto"/>
            <w:vAlign w:val="center"/>
          </w:tcPr>
          <w:p w:rsidR="00387BDD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主たる</w:t>
            </w:r>
          </w:p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rPr>
          <w:trHeight w:val="1533"/>
        </w:trPr>
        <w:tc>
          <w:tcPr>
            <w:tcW w:w="1809" w:type="dxa"/>
            <w:shd w:val="clear" w:color="auto" w:fill="auto"/>
            <w:vAlign w:val="center"/>
          </w:tcPr>
          <w:p w:rsidR="003536BD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代表者の経歴</w:t>
            </w:r>
          </w:p>
          <w:p w:rsidR="00A67758" w:rsidRPr="00212AD9" w:rsidRDefault="00A67758" w:rsidP="003536BD">
            <w:pPr>
              <w:jc w:val="left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（又は</w:t>
            </w:r>
            <w:r w:rsidR="003536BD" w:rsidRPr="00212AD9">
              <w:rPr>
                <w:rFonts w:hint="eastAsia"/>
                <w:sz w:val="24"/>
                <w:szCs w:val="24"/>
              </w:rPr>
              <w:t>企業</w:t>
            </w:r>
            <w:r w:rsidRPr="00212AD9">
              <w:rPr>
                <w:rFonts w:hint="eastAsia"/>
                <w:sz w:val="24"/>
                <w:szCs w:val="24"/>
              </w:rPr>
              <w:t>の沿革等）</w:t>
            </w:r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:rsidR="00A67758" w:rsidRPr="00212AD9" w:rsidRDefault="00A67758" w:rsidP="007D181B">
            <w:pPr>
              <w:rPr>
                <w:sz w:val="24"/>
                <w:szCs w:val="24"/>
              </w:rPr>
            </w:pPr>
          </w:p>
        </w:tc>
      </w:tr>
      <w:tr w:rsidR="00A67758" w:rsidRPr="00212AD9" w:rsidTr="003536BD">
        <w:tc>
          <w:tcPr>
            <w:tcW w:w="1809" w:type="dxa"/>
            <w:vMerge w:val="restart"/>
            <w:shd w:val="clear" w:color="auto" w:fill="auto"/>
            <w:vAlign w:val="center"/>
          </w:tcPr>
          <w:p w:rsidR="00A67758" w:rsidRPr="00212AD9" w:rsidRDefault="00A67758" w:rsidP="000212CC">
            <w:pPr>
              <w:jc w:val="distribute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共通</w:t>
            </w:r>
          </w:p>
        </w:tc>
        <w:tc>
          <w:tcPr>
            <w:tcW w:w="6432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・直近の決算書（既創業</w:t>
            </w:r>
            <w:r w:rsidR="0025577E" w:rsidRPr="00212AD9">
              <w:rPr>
                <w:rFonts w:hint="eastAsia"/>
                <w:sz w:val="24"/>
                <w:szCs w:val="24"/>
              </w:rPr>
              <w:t>者のみ</w:t>
            </w:r>
            <w:r w:rsidRPr="00212AD9">
              <w:rPr>
                <w:rFonts w:hint="eastAsia"/>
                <w:sz w:val="24"/>
                <w:szCs w:val="24"/>
              </w:rPr>
              <w:t>）</w:t>
            </w:r>
          </w:p>
          <w:p w:rsidR="00A67758" w:rsidRPr="00212AD9" w:rsidRDefault="00A67758" w:rsidP="00212AD9">
            <w:pPr>
              <w:ind w:left="240" w:hangingChars="100" w:hanging="240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・事業に許認可等の取得が必要な場合は、許認可が確認できるもの又は取得が見込まれることを証するもの</w:t>
            </w:r>
          </w:p>
          <w:p w:rsidR="0025577E" w:rsidRPr="00212AD9" w:rsidRDefault="0025577E" w:rsidP="00212AD9">
            <w:pPr>
              <w:ind w:left="240" w:hangingChars="100" w:hanging="240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・申請者が町内に住所を有していない場合は、従業員で町内に住所を有する者の住民票</w:t>
            </w:r>
          </w:p>
        </w:tc>
      </w:tr>
      <w:tr w:rsidR="00A67758" w:rsidRPr="00212AD9" w:rsidTr="003536BD">
        <w:tc>
          <w:tcPr>
            <w:tcW w:w="1809" w:type="dxa"/>
            <w:vMerge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6432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・会社</w:t>
            </w:r>
            <w:r w:rsidR="0025577E" w:rsidRPr="00212AD9">
              <w:rPr>
                <w:rFonts w:hint="eastAsia"/>
                <w:sz w:val="24"/>
                <w:szCs w:val="24"/>
              </w:rPr>
              <w:t>、</w:t>
            </w:r>
            <w:r w:rsidRPr="00212AD9">
              <w:rPr>
                <w:rFonts w:hint="eastAsia"/>
                <w:sz w:val="24"/>
                <w:szCs w:val="24"/>
              </w:rPr>
              <w:t>法人の登記事項証明書（写しでも可）</w:t>
            </w:r>
          </w:p>
          <w:p w:rsidR="00A67758" w:rsidRPr="00212AD9" w:rsidRDefault="00A67758" w:rsidP="0007429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・定款（任意団体の場合は規約等）の写し</w:t>
            </w:r>
          </w:p>
        </w:tc>
      </w:tr>
      <w:tr w:rsidR="00A67758" w:rsidRPr="00212AD9" w:rsidTr="00E6246A">
        <w:trPr>
          <w:trHeight w:val="750"/>
        </w:trPr>
        <w:tc>
          <w:tcPr>
            <w:tcW w:w="1809" w:type="dxa"/>
            <w:vMerge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個人</w:t>
            </w:r>
          </w:p>
        </w:tc>
        <w:tc>
          <w:tcPr>
            <w:tcW w:w="64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758" w:rsidRPr="00212AD9" w:rsidRDefault="00A67758" w:rsidP="00E6246A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・住民票（抄本）</w:t>
            </w:r>
          </w:p>
        </w:tc>
      </w:tr>
    </w:tbl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lastRenderedPageBreak/>
        <w:t>様式第３号（第６条</w:t>
      </w:r>
      <w:r w:rsidR="0025577E" w:rsidRPr="00212AD9">
        <w:rPr>
          <w:rFonts w:hint="eastAsia"/>
          <w:sz w:val="24"/>
          <w:szCs w:val="24"/>
        </w:rPr>
        <w:t>、第８条</w:t>
      </w:r>
      <w:r w:rsidRPr="00212AD9">
        <w:rPr>
          <w:rFonts w:hint="eastAsia"/>
          <w:sz w:val="24"/>
          <w:szCs w:val="24"/>
        </w:rPr>
        <w:t>関係）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DD5FEA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補助金</w:t>
      </w:r>
      <w:r w:rsidR="00A67758" w:rsidRPr="00212AD9">
        <w:rPr>
          <w:rFonts w:hint="eastAsia"/>
          <w:sz w:val="24"/>
          <w:szCs w:val="24"/>
        </w:rPr>
        <w:t>申請額積算根拠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055"/>
        <w:gridCol w:w="2055"/>
        <w:gridCol w:w="1206"/>
        <w:gridCol w:w="1888"/>
      </w:tblGrid>
      <w:tr w:rsidR="00A67758" w:rsidRPr="00212AD9" w:rsidTr="0007429E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交付申請額</w:t>
            </w:r>
          </w:p>
        </w:tc>
      </w:tr>
      <w:tr w:rsidR="00A67758" w:rsidRPr="00212AD9" w:rsidTr="0025577E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:rsidR="00A67758" w:rsidRPr="00212AD9" w:rsidRDefault="00A67758" w:rsidP="0025577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事業所開設支援事業</w:t>
            </w: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67758" w:rsidRPr="00212AD9" w:rsidRDefault="00A67758" w:rsidP="0025577E">
            <w:pPr>
              <w:jc w:val="center"/>
              <w:rPr>
                <w:sz w:val="24"/>
                <w:szCs w:val="24"/>
              </w:rPr>
            </w:pPr>
            <w:r w:rsidRPr="00212AD9">
              <w:rPr>
                <w:sz w:val="24"/>
                <w:szCs w:val="24"/>
              </w:rPr>
              <w:t>1/2</w:t>
            </w:r>
          </w:p>
        </w:tc>
        <w:tc>
          <w:tcPr>
            <w:tcW w:w="1888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25577E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:rsidR="00A67758" w:rsidRPr="00212AD9" w:rsidRDefault="00A67758" w:rsidP="0025577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事業所賃借</w:t>
            </w:r>
            <w:r w:rsidR="0025577E" w:rsidRPr="00212AD9">
              <w:rPr>
                <w:rFonts w:hint="eastAsia"/>
                <w:sz w:val="24"/>
                <w:szCs w:val="24"/>
              </w:rPr>
              <w:t>支援</w:t>
            </w:r>
            <w:r w:rsidRPr="00212AD9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67758" w:rsidRPr="00212AD9" w:rsidRDefault="00A67758" w:rsidP="0025577E">
            <w:pPr>
              <w:jc w:val="center"/>
              <w:rPr>
                <w:sz w:val="24"/>
                <w:szCs w:val="24"/>
              </w:rPr>
            </w:pPr>
            <w:r w:rsidRPr="00212AD9">
              <w:rPr>
                <w:sz w:val="24"/>
                <w:szCs w:val="24"/>
              </w:rPr>
              <w:t>1/2</w:t>
            </w:r>
          </w:p>
        </w:tc>
        <w:tc>
          <w:tcPr>
            <w:tcW w:w="1888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25577E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:rsidR="00A67758" w:rsidRPr="00212AD9" w:rsidRDefault="00A67758" w:rsidP="0025577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雇用促進</w:t>
            </w:r>
            <w:r w:rsidR="0025577E" w:rsidRPr="00212AD9">
              <w:rPr>
                <w:rFonts w:hint="eastAsia"/>
                <w:sz w:val="24"/>
                <w:szCs w:val="24"/>
              </w:rPr>
              <w:t>支援</w:t>
            </w:r>
            <w:r w:rsidRPr="00212AD9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67758" w:rsidRPr="00212AD9" w:rsidRDefault="00A67758" w:rsidP="0025577E">
            <w:pPr>
              <w:jc w:val="center"/>
              <w:rPr>
                <w:sz w:val="24"/>
                <w:szCs w:val="24"/>
              </w:rPr>
            </w:pPr>
            <w:r w:rsidRPr="00212AD9">
              <w:rPr>
                <w:sz w:val="24"/>
                <w:szCs w:val="24"/>
              </w:rPr>
              <w:t>10/10</w:t>
            </w:r>
          </w:p>
        </w:tc>
        <w:tc>
          <w:tcPr>
            <w:tcW w:w="1888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25577E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:rsidR="00A67758" w:rsidRPr="00212AD9" w:rsidRDefault="00A67758" w:rsidP="0025577E">
            <w:pPr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従業員用寮整備</w:t>
            </w:r>
            <w:r w:rsidR="0025577E" w:rsidRPr="00212AD9">
              <w:rPr>
                <w:rFonts w:hint="eastAsia"/>
                <w:sz w:val="24"/>
                <w:szCs w:val="24"/>
              </w:rPr>
              <w:t>支援</w:t>
            </w:r>
            <w:r w:rsidRPr="00212AD9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67758" w:rsidRPr="00212AD9" w:rsidRDefault="00A67758" w:rsidP="0025577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当該固定資産税額</w:t>
            </w:r>
          </w:p>
        </w:tc>
        <w:tc>
          <w:tcPr>
            <w:tcW w:w="1888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  <w:tr w:rsidR="00A67758" w:rsidRPr="00212AD9" w:rsidTr="0025577E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:rsidR="00A67758" w:rsidRPr="00212AD9" w:rsidRDefault="00A67758" w:rsidP="0007429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合</w:t>
            </w:r>
            <w:r w:rsidRPr="00212AD9">
              <w:rPr>
                <w:sz w:val="24"/>
                <w:szCs w:val="24"/>
              </w:rPr>
              <w:t xml:space="preserve"> 計</w:t>
            </w: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67758" w:rsidRPr="00212AD9" w:rsidRDefault="00A67758" w:rsidP="0025577E">
            <w:pPr>
              <w:jc w:val="center"/>
              <w:rPr>
                <w:sz w:val="24"/>
                <w:szCs w:val="24"/>
              </w:rPr>
            </w:pPr>
            <w:r w:rsidRPr="00212AD9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888" w:type="dxa"/>
            <w:shd w:val="clear" w:color="auto" w:fill="auto"/>
          </w:tcPr>
          <w:p w:rsidR="00A67758" w:rsidRPr="00212AD9" w:rsidRDefault="00A67758" w:rsidP="0007429E">
            <w:pPr>
              <w:rPr>
                <w:sz w:val="24"/>
                <w:szCs w:val="24"/>
              </w:rPr>
            </w:pPr>
          </w:p>
        </w:tc>
      </w:tr>
    </w:tbl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100" w:firstLine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添付資料</w:t>
      </w:r>
    </w:p>
    <w:p w:rsidR="00A67758" w:rsidRPr="00212AD9" w:rsidRDefault="00212AD9" w:rsidP="00212AD9">
      <w:pPr>
        <w:ind w:firstLineChars="200" w:firstLine="480"/>
        <w:rPr>
          <w:sz w:val="24"/>
          <w:szCs w:val="24"/>
        </w:rPr>
      </w:pPr>
      <w:r w:rsidRPr="00212A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11BFE" wp14:editId="3E1BB6DD">
                <wp:simplePos x="0" y="0"/>
                <wp:positionH relativeFrom="column">
                  <wp:posOffset>133350</wp:posOffset>
                </wp:positionH>
                <wp:positionV relativeFrom="paragraph">
                  <wp:posOffset>43180</wp:posOffset>
                </wp:positionV>
                <wp:extent cx="45720" cy="3104515"/>
                <wp:effectExtent l="0" t="0" r="0" b="635"/>
                <wp:wrapNone/>
                <wp:docPr id="2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10451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51B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0.5pt;margin-top:3.4pt;width:3.6pt;height:2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" adj="27" strokecolor="windowText"/>
            </w:pict>
          </mc:Fallback>
        </mc:AlternateContent>
      </w:r>
      <w:r w:rsidR="00A67758" w:rsidRPr="00212AD9">
        <w:rPr>
          <w:rFonts w:hint="eastAsia"/>
          <w:sz w:val="24"/>
          <w:szCs w:val="24"/>
        </w:rPr>
        <w:t>事業所開設支援事業の場合</w:t>
      </w:r>
    </w:p>
    <w:p w:rsidR="00BE460E" w:rsidRDefault="00A67758" w:rsidP="00212AD9">
      <w:pPr>
        <w:ind w:leftChars="305" w:left="911" w:hangingChars="100" w:hanging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・事業所開設経費を証する書類</w:t>
      </w:r>
    </w:p>
    <w:p w:rsidR="00A67758" w:rsidRPr="00212AD9" w:rsidRDefault="00A67758" w:rsidP="00BE460E">
      <w:pPr>
        <w:ind w:leftChars="405" w:left="891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（事業実施に係る見積書、設計図等内容が確認できるもの）</w:t>
      </w: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・事業の実施場所の位置図及び現況写真</w:t>
      </w:r>
    </w:p>
    <w:p w:rsidR="00A67758" w:rsidRPr="00212AD9" w:rsidRDefault="00A67758" w:rsidP="00212AD9">
      <w:pPr>
        <w:ind w:firstLineChars="200" w:firstLine="48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事業所賃借</w:t>
      </w:r>
      <w:r w:rsidR="0025577E" w:rsidRPr="00212AD9">
        <w:rPr>
          <w:rFonts w:hint="eastAsia"/>
          <w:sz w:val="24"/>
          <w:szCs w:val="24"/>
        </w:rPr>
        <w:t>支援</w:t>
      </w:r>
      <w:r w:rsidRPr="00212AD9">
        <w:rPr>
          <w:rFonts w:hint="eastAsia"/>
          <w:sz w:val="24"/>
          <w:szCs w:val="24"/>
        </w:rPr>
        <w:t>事業の場合</w:t>
      </w: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・賃貸借契約書</w:t>
      </w:r>
      <w:r w:rsidR="0025577E" w:rsidRPr="00212AD9">
        <w:rPr>
          <w:rFonts w:hint="eastAsia"/>
          <w:sz w:val="24"/>
          <w:szCs w:val="24"/>
        </w:rPr>
        <w:t>等</w:t>
      </w:r>
      <w:r w:rsidRPr="00212AD9">
        <w:rPr>
          <w:rFonts w:hint="eastAsia"/>
          <w:sz w:val="24"/>
          <w:szCs w:val="24"/>
        </w:rPr>
        <w:t>の写し</w:t>
      </w:r>
    </w:p>
    <w:p w:rsidR="00A67758" w:rsidRPr="00212AD9" w:rsidRDefault="00A67758" w:rsidP="00212AD9">
      <w:pPr>
        <w:ind w:firstLineChars="200" w:firstLine="48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雇用促進</w:t>
      </w:r>
      <w:r w:rsidR="0025577E" w:rsidRPr="00212AD9">
        <w:rPr>
          <w:rFonts w:hint="eastAsia"/>
          <w:sz w:val="24"/>
          <w:szCs w:val="24"/>
        </w:rPr>
        <w:t>支援</w:t>
      </w:r>
      <w:r w:rsidRPr="00212AD9">
        <w:rPr>
          <w:rFonts w:hint="eastAsia"/>
          <w:sz w:val="24"/>
          <w:szCs w:val="24"/>
        </w:rPr>
        <w:t>事業の場合</w:t>
      </w:r>
    </w:p>
    <w:p w:rsidR="00BE460E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・当該事業にて</w:t>
      </w:r>
      <w:r w:rsidR="0025577E" w:rsidRPr="00212AD9">
        <w:rPr>
          <w:rFonts w:hint="eastAsia"/>
          <w:sz w:val="24"/>
          <w:szCs w:val="24"/>
        </w:rPr>
        <w:t>雇用する従業員</w:t>
      </w:r>
      <w:r w:rsidRPr="00212AD9">
        <w:rPr>
          <w:rFonts w:hint="eastAsia"/>
          <w:sz w:val="24"/>
          <w:szCs w:val="24"/>
        </w:rPr>
        <w:t>の雇用証明書の写し</w:t>
      </w:r>
    </w:p>
    <w:p w:rsidR="00A67758" w:rsidRPr="00212AD9" w:rsidRDefault="00A67758" w:rsidP="00BE460E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（給与が記載されているもの）</w:t>
      </w: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　</w:t>
      </w:r>
      <w:r w:rsidR="006F2574" w:rsidRPr="00212AD9">
        <w:rPr>
          <w:rFonts w:hint="eastAsia"/>
          <w:sz w:val="24"/>
          <w:szCs w:val="24"/>
        </w:rPr>
        <w:t xml:space="preserve">　</w:t>
      </w:r>
      <w:r w:rsidRPr="00212AD9">
        <w:rPr>
          <w:rFonts w:hint="eastAsia"/>
          <w:sz w:val="24"/>
          <w:szCs w:val="24"/>
        </w:rPr>
        <w:t>従業員用寮整備</w:t>
      </w:r>
      <w:r w:rsidR="0025577E" w:rsidRPr="00212AD9">
        <w:rPr>
          <w:rFonts w:hint="eastAsia"/>
          <w:sz w:val="24"/>
          <w:szCs w:val="24"/>
        </w:rPr>
        <w:t>支援</w:t>
      </w:r>
      <w:r w:rsidRPr="00212AD9">
        <w:rPr>
          <w:rFonts w:hint="eastAsia"/>
          <w:sz w:val="24"/>
          <w:szCs w:val="24"/>
        </w:rPr>
        <w:t>事業の場合</w:t>
      </w:r>
    </w:p>
    <w:p w:rsidR="00BE460E" w:rsidRDefault="00A67758" w:rsidP="00212AD9">
      <w:pPr>
        <w:ind w:leftChars="305" w:left="911" w:hangingChars="100" w:hanging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・当該整備に係る経費を証する書類</w:t>
      </w:r>
    </w:p>
    <w:p w:rsidR="0025577E" w:rsidRPr="00212AD9" w:rsidRDefault="0025577E" w:rsidP="00BE460E">
      <w:pPr>
        <w:ind w:leftChars="405" w:left="891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（事業実施に係る見積書、設計図等内容が確認できるもの）</w:t>
      </w: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　</w:t>
      </w:r>
      <w:r w:rsidR="006F2574" w:rsidRPr="00212AD9">
        <w:rPr>
          <w:rFonts w:hint="eastAsia"/>
          <w:sz w:val="24"/>
          <w:szCs w:val="24"/>
        </w:rPr>
        <w:t xml:space="preserve">　　</w:t>
      </w:r>
      <w:r w:rsidRPr="00212AD9">
        <w:rPr>
          <w:rFonts w:hint="eastAsia"/>
          <w:sz w:val="24"/>
          <w:szCs w:val="24"/>
        </w:rPr>
        <w:t>・当該事業の実施場所の位置図及び現状写真</w:t>
      </w:r>
    </w:p>
    <w:p w:rsidR="00A67758" w:rsidRPr="00212AD9" w:rsidRDefault="0025577E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　　共通</w:t>
      </w:r>
    </w:p>
    <w:p w:rsidR="0025577E" w:rsidRPr="00212AD9" w:rsidRDefault="0025577E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・その他町長が必要と認めるもの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025F63" w:rsidRPr="00212AD9" w:rsidRDefault="00025F63" w:rsidP="00A67758">
      <w:pPr>
        <w:rPr>
          <w:sz w:val="24"/>
          <w:szCs w:val="24"/>
        </w:rPr>
      </w:pPr>
    </w:p>
    <w:p w:rsidR="00C03AEC" w:rsidRPr="00C03AEC" w:rsidRDefault="00C03AEC" w:rsidP="00922FD9">
      <w:pPr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sectPr w:rsidR="00C03AEC" w:rsidRPr="00C03AEC" w:rsidSect="00A67758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1" w:rsidRDefault="003F7D21" w:rsidP="005A00E7">
      <w:r>
        <w:separator/>
      </w:r>
    </w:p>
  </w:endnote>
  <w:endnote w:type="continuationSeparator" w:id="0">
    <w:p w:rsidR="003F7D21" w:rsidRDefault="003F7D21" w:rsidP="005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1" w:rsidRDefault="003F7D21" w:rsidP="005A00E7">
      <w:r>
        <w:separator/>
      </w:r>
    </w:p>
  </w:footnote>
  <w:footnote w:type="continuationSeparator" w:id="0">
    <w:p w:rsidR="003F7D21" w:rsidRDefault="003F7D21" w:rsidP="005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14FA9"/>
    <w:rsid w:val="00017A4B"/>
    <w:rsid w:val="000212CC"/>
    <w:rsid w:val="00025F63"/>
    <w:rsid w:val="00053717"/>
    <w:rsid w:val="00064036"/>
    <w:rsid w:val="00073627"/>
    <w:rsid w:val="0007429E"/>
    <w:rsid w:val="000A52ED"/>
    <w:rsid w:val="000B36E5"/>
    <w:rsid w:val="000D169E"/>
    <w:rsid w:val="000E0D3E"/>
    <w:rsid w:val="000F38DF"/>
    <w:rsid w:val="00115D8B"/>
    <w:rsid w:val="001169BF"/>
    <w:rsid w:val="00120BBA"/>
    <w:rsid w:val="00123FFC"/>
    <w:rsid w:val="00167A3A"/>
    <w:rsid w:val="00170483"/>
    <w:rsid w:val="001718CF"/>
    <w:rsid w:val="00190449"/>
    <w:rsid w:val="001A12DD"/>
    <w:rsid w:val="001D3052"/>
    <w:rsid w:val="001D462F"/>
    <w:rsid w:val="001F384F"/>
    <w:rsid w:val="002060D3"/>
    <w:rsid w:val="00212AD9"/>
    <w:rsid w:val="00220FAC"/>
    <w:rsid w:val="0025577E"/>
    <w:rsid w:val="00274528"/>
    <w:rsid w:val="00275618"/>
    <w:rsid w:val="00282C53"/>
    <w:rsid w:val="002948F0"/>
    <w:rsid w:val="002950FD"/>
    <w:rsid w:val="002B15CB"/>
    <w:rsid w:val="002B2AA4"/>
    <w:rsid w:val="002C71B7"/>
    <w:rsid w:val="002D39D3"/>
    <w:rsid w:val="002D7FDC"/>
    <w:rsid w:val="00305AA0"/>
    <w:rsid w:val="003536BD"/>
    <w:rsid w:val="00356EC8"/>
    <w:rsid w:val="0037166E"/>
    <w:rsid w:val="003851C3"/>
    <w:rsid w:val="00387BDD"/>
    <w:rsid w:val="0039119B"/>
    <w:rsid w:val="003B699F"/>
    <w:rsid w:val="003F6BB1"/>
    <w:rsid w:val="003F7D21"/>
    <w:rsid w:val="00443149"/>
    <w:rsid w:val="004434E9"/>
    <w:rsid w:val="0047386C"/>
    <w:rsid w:val="004959D6"/>
    <w:rsid w:val="004A28EF"/>
    <w:rsid w:val="004B0C1F"/>
    <w:rsid w:val="004C59D1"/>
    <w:rsid w:val="00506D91"/>
    <w:rsid w:val="00547EA0"/>
    <w:rsid w:val="00553EF5"/>
    <w:rsid w:val="005577BE"/>
    <w:rsid w:val="00561F69"/>
    <w:rsid w:val="005976CC"/>
    <w:rsid w:val="005A00E7"/>
    <w:rsid w:val="005B19E4"/>
    <w:rsid w:val="005C11EE"/>
    <w:rsid w:val="005D37CB"/>
    <w:rsid w:val="005E53F2"/>
    <w:rsid w:val="00627512"/>
    <w:rsid w:val="00671224"/>
    <w:rsid w:val="00685603"/>
    <w:rsid w:val="006C2076"/>
    <w:rsid w:val="006D2CA3"/>
    <w:rsid w:val="006E7B07"/>
    <w:rsid w:val="006F1CA0"/>
    <w:rsid w:val="006F2574"/>
    <w:rsid w:val="006F3C8F"/>
    <w:rsid w:val="0074147E"/>
    <w:rsid w:val="00752343"/>
    <w:rsid w:val="00764B4D"/>
    <w:rsid w:val="0077598E"/>
    <w:rsid w:val="00777D35"/>
    <w:rsid w:val="007C28C6"/>
    <w:rsid w:val="007C4F1E"/>
    <w:rsid w:val="007D181B"/>
    <w:rsid w:val="007D494B"/>
    <w:rsid w:val="00806FEB"/>
    <w:rsid w:val="0081443E"/>
    <w:rsid w:val="00814CFE"/>
    <w:rsid w:val="00820515"/>
    <w:rsid w:val="008857EE"/>
    <w:rsid w:val="0089045C"/>
    <w:rsid w:val="008B11DF"/>
    <w:rsid w:val="008E5657"/>
    <w:rsid w:val="00904B6A"/>
    <w:rsid w:val="00922FD9"/>
    <w:rsid w:val="009234A6"/>
    <w:rsid w:val="009433A8"/>
    <w:rsid w:val="0095102B"/>
    <w:rsid w:val="0095587A"/>
    <w:rsid w:val="00997721"/>
    <w:rsid w:val="009A5B9B"/>
    <w:rsid w:val="009C3621"/>
    <w:rsid w:val="009D5579"/>
    <w:rsid w:val="009E12A2"/>
    <w:rsid w:val="00A13A1E"/>
    <w:rsid w:val="00A34F15"/>
    <w:rsid w:val="00A37109"/>
    <w:rsid w:val="00A533CD"/>
    <w:rsid w:val="00A67758"/>
    <w:rsid w:val="00A75B7B"/>
    <w:rsid w:val="00A92E0A"/>
    <w:rsid w:val="00A94532"/>
    <w:rsid w:val="00AA0B0D"/>
    <w:rsid w:val="00AB72CD"/>
    <w:rsid w:val="00AC28B3"/>
    <w:rsid w:val="00AC34EF"/>
    <w:rsid w:val="00AD556B"/>
    <w:rsid w:val="00AF6A2A"/>
    <w:rsid w:val="00AF6E10"/>
    <w:rsid w:val="00B012EC"/>
    <w:rsid w:val="00B22A34"/>
    <w:rsid w:val="00B515FF"/>
    <w:rsid w:val="00B67A48"/>
    <w:rsid w:val="00B876C5"/>
    <w:rsid w:val="00BC017D"/>
    <w:rsid w:val="00BD7C8B"/>
    <w:rsid w:val="00BE460E"/>
    <w:rsid w:val="00BE7EA9"/>
    <w:rsid w:val="00BF1E14"/>
    <w:rsid w:val="00BF233E"/>
    <w:rsid w:val="00C01551"/>
    <w:rsid w:val="00C03AEC"/>
    <w:rsid w:val="00C12B93"/>
    <w:rsid w:val="00C12C5C"/>
    <w:rsid w:val="00C6500B"/>
    <w:rsid w:val="00C95D27"/>
    <w:rsid w:val="00C966D2"/>
    <w:rsid w:val="00CB57DA"/>
    <w:rsid w:val="00CC51C8"/>
    <w:rsid w:val="00CC61EA"/>
    <w:rsid w:val="00CC78B5"/>
    <w:rsid w:val="00CE4ED0"/>
    <w:rsid w:val="00D2214B"/>
    <w:rsid w:val="00D41AE4"/>
    <w:rsid w:val="00DB26AC"/>
    <w:rsid w:val="00DC337F"/>
    <w:rsid w:val="00DD5FEA"/>
    <w:rsid w:val="00DE3949"/>
    <w:rsid w:val="00DF5E61"/>
    <w:rsid w:val="00DF60CE"/>
    <w:rsid w:val="00E36581"/>
    <w:rsid w:val="00E52893"/>
    <w:rsid w:val="00E6246A"/>
    <w:rsid w:val="00E67490"/>
    <w:rsid w:val="00E72227"/>
    <w:rsid w:val="00EF633B"/>
    <w:rsid w:val="00F11924"/>
    <w:rsid w:val="00F2366F"/>
    <w:rsid w:val="00F306EC"/>
    <w:rsid w:val="00F33AB4"/>
    <w:rsid w:val="00F341E2"/>
    <w:rsid w:val="00F4003D"/>
    <w:rsid w:val="00F41EE9"/>
    <w:rsid w:val="00F52674"/>
    <w:rsid w:val="00F6532B"/>
    <w:rsid w:val="00F76BD3"/>
    <w:rsid w:val="00F83F3B"/>
    <w:rsid w:val="00F87ACF"/>
    <w:rsid w:val="00F92AE7"/>
    <w:rsid w:val="00F966CA"/>
    <w:rsid w:val="00FC137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034FE"/>
  <w15:docId w15:val="{362D9B29-E163-44F2-ADE7-ED36546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0E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0E7"/>
    <w:rPr>
      <w:rFonts w:ascii="ＭＳ 明朝"/>
      <w:kern w:val="2"/>
      <w:sz w:val="22"/>
      <w:szCs w:val="22"/>
    </w:rPr>
  </w:style>
  <w:style w:type="paragraph" w:customStyle="1" w:styleId="a7">
    <w:name w:val="一太郎"/>
    <w:rsid w:val="008B11D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8B11DF"/>
    <w:pPr>
      <w:jc w:val="center"/>
    </w:pPr>
    <w:rPr>
      <w:rFonts w:hAnsi="ＭＳ 明朝" w:cs="ＭＳ 明朝"/>
      <w:spacing w:val="-1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8B11DF"/>
    <w:rPr>
      <w:rFonts w:ascii="ＭＳ 明朝" w:hAnsi="ＭＳ 明朝"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33A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3A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6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F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白川町議会議員の報酬、費用弁償及び期末手当に関する条例の一部を改正する条例</vt:lpstr>
      <vt:lpstr>　　　白川町議会議員の報酬、費用弁償及び期末手当に関する条例の一部を改正する条例</vt:lpstr>
    </vt:vector>
  </TitlesOfParts>
  <Company>白川町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cp:lastModifiedBy>企画課</cp:lastModifiedBy>
  <cp:revision>24</cp:revision>
  <cp:lastPrinted>2018-01-17T05:01:00Z</cp:lastPrinted>
  <dcterms:created xsi:type="dcterms:W3CDTF">2017-07-25T02:20:00Z</dcterms:created>
  <dcterms:modified xsi:type="dcterms:W3CDTF">2019-04-12T00:46:00Z</dcterms:modified>
</cp:coreProperties>
</file>